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B7A1" w14:textId="77777777"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 w:rsidR="001460F8"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14:paraId="7B7D6776" w14:textId="77777777" w:rsidR="00155EE7" w:rsidRDefault="00155EE7" w:rsidP="000F40DA">
      <w:pPr>
        <w:jc w:val="both"/>
        <w:rPr>
          <w:rFonts w:cstheme="minorHAnsi"/>
          <w:sz w:val="22"/>
          <w:szCs w:val="22"/>
        </w:rPr>
      </w:pPr>
    </w:p>
    <w:p w14:paraId="14F7211E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Tímto já ................................................................(</w:t>
      </w:r>
      <w:r w:rsidRPr="00B4036E">
        <w:rPr>
          <w:rFonts w:cstheme="minorHAnsi"/>
          <w:sz w:val="22"/>
          <w:szCs w:val="22"/>
        </w:rPr>
        <w:t>jméno a příjmení</w:t>
      </w:r>
      <w:bookmarkStart w:id="0" w:name="_GoBack"/>
      <w:bookmarkEnd w:id="0"/>
      <w:r w:rsidRPr="00B263B3">
        <w:rPr>
          <w:rFonts w:cstheme="minorHAnsi"/>
          <w:sz w:val="22"/>
          <w:szCs w:val="22"/>
        </w:rPr>
        <w:t>)</w:t>
      </w:r>
    </w:p>
    <w:p w14:paraId="67BE2A21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0563109B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</w:p>
    <w:p w14:paraId="4480AAE7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14:paraId="17293A49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23ADB83F" w14:textId="77777777" w:rsidR="008F4D05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434CF0">
        <w:rPr>
          <w:rFonts w:cstheme="minorHAnsi"/>
          <w:sz w:val="22"/>
          <w:szCs w:val="22"/>
        </w:rPr>
        <w:t>Střední škola a základní škola Žamberk,</w:t>
      </w:r>
      <w:r w:rsidR="00AA4799" w:rsidRPr="00093A49">
        <w:rPr>
          <w:rFonts w:cstheme="minorHAnsi"/>
          <w:sz w:val="22"/>
          <w:szCs w:val="22"/>
        </w:rPr>
        <w:t xml:space="preserve"> se sídlem</w:t>
      </w:r>
      <w:r w:rsidR="00AA4799" w:rsidRPr="000C1787">
        <w:rPr>
          <w:rFonts w:cstheme="minorHAnsi"/>
        </w:rPr>
        <w:t xml:space="preserve"> </w:t>
      </w:r>
      <w:r w:rsidR="00434CF0">
        <w:rPr>
          <w:rFonts w:cstheme="minorHAnsi"/>
        </w:rPr>
        <w:t>Žamberk, Tyršova 214, PSČ 564 01,</w:t>
      </w:r>
      <w:r w:rsidR="00AA4799">
        <w:rPr>
          <w:rFonts w:cstheme="minorHAnsi"/>
        </w:rPr>
        <w:t xml:space="preserve"> </w:t>
      </w:r>
      <w:r w:rsidR="00AA4799" w:rsidRPr="00093A49">
        <w:rPr>
          <w:rFonts w:cstheme="minorHAnsi"/>
          <w:sz w:val="22"/>
          <w:szCs w:val="22"/>
        </w:rPr>
        <w:t>ID datové schránky:</w:t>
      </w:r>
      <w:r w:rsidR="00AA4799">
        <w:rPr>
          <w:rFonts w:cstheme="minorHAnsi"/>
        </w:rPr>
        <w:t xml:space="preserve"> </w:t>
      </w:r>
      <w:r w:rsidR="00434CF0">
        <w:rPr>
          <w:rFonts w:cstheme="minorHAnsi"/>
        </w:rPr>
        <w:t>q6xnxxn,</w:t>
      </w:r>
      <w:r w:rsidR="00661B99" w:rsidRPr="00B263B3">
        <w:rPr>
          <w:rFonts w:cstheme="minorHAnsi"/>
          <w:sz w:val="22"/>
          <w:szCs w:val="22"/>
        </w:rPr>
        <w:t xml:space="preserve"> 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</w:t>
      </w:r>
    </w:p>
    <w:p w14:paraId="5A82056D" w14:textId="77777777" w:rsidR="008F4D05" w:rsidRDefault="008F4D05" w:rsidP="000F40DA">
      <w:pPr>
        <w:jc w:val="both"/>
        <w:rPr>
          <w:rFonts w:cstheme="minorHAnsi"/>
          <w:sz w:val="22"/>
          <w:szCs w:val="22"/>
        </w:rPr>
      </w:pPr>
    </w:p>
    <w:p w14:paraId="49171DCF" w14:textId="77777777" w:rsidR="003A0F37" w:rsidRPr="00AA4799" w:rsidRDefault="00661B99" w:rsidP="000F40DA">
      <w:pPr>
        <w:jc w:val="both"/>
        <w:rPr>
          <w:rFonts w:cstheme="minorHAnsi"/>
        </w:rPr>
      </w:pPr>
      <w:r w:rsidRPr="00B263B3">
        <w:rPr>
          <w:rFonts w:cstheme="minorHAnsi"/>
          <w:sz w:val="22"/>
          <w:szCs w:val="22"/>
        </w:rPr>
        <w:t xml:space="preserve">ke zpracování </w:t>
      </w:r>
      <w:r w:rsidR="003A0F37" w:rsidRPr="00B263B3">
        <w:rPr>
          <w:rFonts w:cstheme="minorHAnsi"/>
          <w:sz w:val="22"/>
          <w:szCs w:val="22"/>
        </w:rPr>
        <w:t xml:space="preserve">následujících </w:t>
      </w:r>
      <w:r w:rsidRPr="00B263B3">
        <w:rPr>
          <w:rFonts w:cstheme="minorHAnsi"/>
          <w:sz w:val="22"/>
          <w:szCs w:val="22"/>
        </w:rPr>
        <w:t>osobních údajů</w:t>
      </w:r>
      <w:r w:rsidR="003A0F37" w:rsidRPr="00B263B3">
        <w:rPr>
          <w:rFonts w:cstheme="minorHAnsi"/>
          <w:sz w:val="22"/>
          <w:szCs w:val="22"/>
        </w:rPr>
        <w:t xml:space="preserve"> </w:t>
      </w:r>
      <w:r w:rsidR="008F4D05">
        <w:rPr>
          <w:rFonts w:cstheme="minorHAnsi"/>
          <w:sz w:val="22"/>
          <w:szCs w:val="22"/>
        </w:rPr>
        <w:t>v životopisu</w:t>
      </w:r>
      <w:r w:rsidRPr="00B263B3">
        <w:rPr>
          <w:rFonts w:cstheme="minorHAnsi"/>
          <w:sz w:val="22"/>
          <w:szCs w:val="22"/>
        </w:rPr>
        <w:t>:</w:t>
      </w:r>
    </w:p>
    <w:p w14:paraId="16DF67AB" w14:textId="77777777" w:rsidR="003A0F37" w:rsidRPr="00B263B3" w:rsidRDefault="00263B24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jméno</w:t>
      </w:r>
    </w:p>
    <w:p w14:paraId="1398B9F4" w14:textId="77777777" w:rsidR="003A0F37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</w:p>
    <w:p w14:paraId="65228D45" w14:textId="77777777" w:rsidR="008F4D05" w:rsidRPr="008F4D05" w:rsidRDefault="008F4D05" w:rsidP="008F4D0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datum narození</w:t>
      </w:r>
    </w:p>
    <w:p w14:paraId="799282C7" w14:textId="77777777" w:rsidR="00155EE7" w:rsidRDefault="00155EE7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adresa bydliště</w:t>
      </w:r>
    </w:p>
    <w:p w14:paraId="04B01005" w14:textId="77777777" w:rsidR="008F4D05" w:rsidRDefault="008F4D05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dosažené vzdělání</w:t>
      </w:r>
    </w:p>
    <w:p w14:paraId="71634FE1" w14:textId="77777777" w:rsidR="008F4D05" w:rsidRDefault="008F4D05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pracovní zkušenosti</w:t>
      </w:r>
    </w:p>
    <w:p w14:paraId="09FC5032" w14:textId="77777777" w:rsidR="008F4D05" w:rsidRDefault="008F4D05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kontaktní údaje – email, telefonní číslo</w:t>
      </w:r>
    </w:p>
    <w:p w14:paraId="2F9D3F8B" w14:textId="77777777" w:rsidR="008F4D05" w:rsidRDefault="008F4D05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fotografie</w:t>
      </w:r>
    </w:p>
    <w:p w14:paraId="3E9B85DF" w14:textId="77777777" w:rsidR="008F4D05" w:rsidRPr="00155EE7" w:rsidRDefault="008F4D05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 jiné osobní údaje, které jsou uvedené v mém životopisu</w:t>
      </w:r>
    </w:p>
    <w:p w14:paraId="6F6B95B3" w14:textId="77777777" w:rsidR="00661B99" w:rsidRPr="00B263B3" w:rsidRDefault="00155EE7" w:rsidP="000F40D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to za ú</w:t>
      </w:r>
      <w:r w:rsidR="00661B99" w:rsidRPr="00B263B3">
        <w:rPr>
          <w:rFonts w:cstheme="minorHAnsi"/>
          <w:sz w:val="22"/>
          <w:szCs w:val="22"/>
        </w:rPr>
        <w:t>čelem zpra</w:t>
      </w:r>
      <w:r w:rsidR="000F40DA" w:rsidRPr="00B263B3">
        <w:rPr>
          <w:rFonts w:cstheme="minorHAnsi"/>
          <w:sz w:val="22"/>
          <w:szCs w:val="22"/>
        </w:rPr>
        <w:t xml:space="preserve">cování uvedených osobních údajů </w:t>
      </w:r>
      <w:r>
        <w:rPr>
          <w:rFonts w:cstheme="minorHAnsi"/>
          <w:sz w:val="22"/>
          <w:szCs w:val="22"/>
        </w:rPr>
        <w:t>pro</w:t>
      </w:r>
      <w:r w:rsidR="00263B24">
        <w:rPr>
          <w:rFonts w:cstheme="minorHAnsi"/>
          <w:sz w:val="22"/>
          <w:szCs w:val="22"/>
        </w:rPr>
        <w:t xml:space="preserve"> konání výběrového řízení,</w:t>
      </w:r>
      <w:r w:rsidR="00863C1F">
        <w:rPr>
          <w:rFonts w:cstheme="minorHAnsi"/>
          <w:sz w:val="22"/>
          <w:szCs w:val="22"/>
        </w:rPr>
        <w:t xml:space="preserve"> následné </w:t>
      </w:r>
      <w:r>
        <w:rPr>
          <w:rFonts w:cstheme="minorHAnsi"/>
          <w:sz w:val="22"/>
          <w:szCs w:val="22"/>
        </w:rPr>
        <w:t>vedení evidence</w:t>
      </w:r>
      <w:r w:rsidR="00263B24">
        <w:rPr>
          <w:rFonts w:cstheme="minorHAnsi"/>
          <w:sz w:val="22"/>
          <w:szCs w:val="22"/>
        </w:rPr>
        <w:t xml:space="preserve">, </w:t>
      </w:r>
      <w:r w:rsidR="00863C1F">
        <w:rPr>
          <w:rFonts w:cstheme="minorHAnsi"/>
          <w:sz w:val="22"/>
          <w:szCs w:val="22"/>
        </w:rPr>
        <w:t xml:space="preserve">archivace </w:t>
      </w:r>
      <w:r w:rsidR="008F4D05">
        <w:rPr>
          <w:rFonts w:cstheme="minorHAnsi"/>
          <w:sz w:val="22"/>
          <w:szCs w:val="22"/>
        </w:rPr>
        <w:t>uchazečů o zaměstnaní v organizaci Správce</w:t>
      </w:r>
      <w:r w:rsidR="00263B24">
        <w:rPr>
          <w:rFonts w:cstheme="minorHAnsi"/>
          <w:sz w:val="22"/>
          <w:szCs w:val="22"/>
        </w:rPr>
        <w:t xml:space="preserve"> a</w:t>
      </w:r>
      <w:r w:rsidR="00863C1F">
        <w:rPr>
          <w:rFonts w:cstheme="minorHAnsi"/>
          <w:sz w:val="22"/>
          <w:szCs w:val="22"/>
        </w:rPr>
        <w:t xml:space="preserve"> pro případné následné kontaktování uvolněného pracovního místa</w:t>
      </w:r>
      <w:r w:rsidR="008F4D05">
        <w:rPr>
          <w:rFonts w:cstheme="minorHAnsi"/>
          <w:sz w:val="22"/>
          <w:szCs w:val="22"/>
        </w:rPr>
        <w:t>.</w:t>
      </w:r>
    </w:p>
    <w:p w14:paraId="0D5ADE21" w14:textId="77777777" w:rsidR="003A0F37" w:rsidRDefault="003A0F37" w:rsidP="000F40DA">
      <w:pPr>
        <w:jc w:val="both"/>
        <w:rPr>
          <w:rFonts w:cstheme="minorHAnsi"/>
          <w:sz w:val="22"/>
          <w:szCs w:val="22"/>
        </w:rPr>
      </w:pPr>
    </w:p>
    <w:p w14:paraId="72085341" w14:textId="6F890496" w:rsidR="0017282A" w:rsidRDefault="0017282A" w:rsidP="00B4036E">
      <w:pPr>
        <w:jc w:val="both"/>
        <w:rPr>
          <w:rFonts w:cstheme="minorHAnsi"/>
          <w:sz w:val="22"/>
        </w:rPr>
      </w:pPr>
      <w:r w:rsidRPr="0017282A">
        <w:rPr>
          <w:rFonts w:cstheme="minorHAnsi"/>
          <w:sz w:val="22"/>
        </w:rPr>
        <w:t>Funkci pověřence pro ochranu osobních údajů vykonává</w:t>
      </w:r>
      <w:r w:rsidR="00B4036E">
        <w:rPr>
          <w:rFonts w:cstheme="minorHAnsi"/>
          <w:sz w:val="22"/>
        </w:rPr>
        <w:t xml:space="preserve"> Schola Servis GDPR, s.r.o., IČ: </w:t>
      </w:r>
      <w:r w:rsidRPr="0017282A">
        <w:rPr>
          <w:rFonts w:cstheme="minorHAnsi"/>
          <w:sz w:val="22"/>
        </w:rPr>
        <w:t xml:space="preserve"> </w:t>
      </w:r>
      <w:r w:rsidR="00B4036E" w:rsidRPr="00B4036E">
        <w:rPr>
          <w:rFonts w:ascii="Garamond" w:eastAsia="Times New Roman" w:hAnsi="Garamond" w:cs="Times New Roman"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04223748</w:t>
      </w:r>
      <w:r w:rsidR="00B4036E" w:rsidRPr="00B4036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4036E" w:rsidRPr="00B4036E">
        <w:rPr>
          <w:rFonts w:ascii="Garamond" w:hAnsi="Garamond"/>
          <w:sz w:val="22"/>
          <w:szCs w:val="22"/>
        </w:rPr>
        <w:t>(dále jen „pověřenec“)</w:t>
      </w:r>
      <w:r w:rsidR="00B4036E">
        <w:rPr>
          <w:rFonts w:ascii="Garamond" w:hAnsi="Garamond"/>
          <w:sz w:val="22"/>
          <w:szCs w:val="22"/>
        </w:rPr>
        <w:t>,</w:t>
      </w:r>
      <w:r w:rsidR="00B4036E" w:rsidRPr="00B4036E">
        <w:rPr>
          <w:rFonts w:ascii="Garamond" w:hAnsi="Garamond"/>
          <w:sz w:val="22"/>
          <w:szCs w:val="22"/>
        </w:rPr>
        <w:t xml:space="preserve"> </w:t>
      </w:r>
      <w:r w:rsidR="008F4D05">
        <w:rPr>
          <w:rFonts w:cstheme="minorHAnsi"/>
          <w:sz w:val="22"/>
        </w:rPr>
        <w:t xml:space="preserve"> e-</w:t>
      </w:r>
      <w:r w:rsidR="008F4D05" w:rsidRPr="00E75A7B">
        <w:rPr>
          <w:rFonts w:cstheme="minorHAnsi"/>
          <w:sz w:val="22"/>
        </w:rPr>
        <w:t xml:space="preserve">mail: </w:t>
      </w:r>
      <w:hyperlink r:id="rId8" w:history="1">
        <w:r w:rsidR="00B4036E" w:rsidRPr="002A6D6C">
          <w:rPr>
            <w:rStyle w:val="Hypertextovodkaz"/>
            <w:rFonts w:cstheme="minorHAnsi"/>
            <w:sz w:val="22"/>
          </w:rPr>
          <w:t>poverenec@gdprdoskol.cz</w:t>
        </w:r>
      </w:hyperlink>
    </w:p>
    <w:p w14:paraId="5263AE85" w14:textId="77777777" w:rsidR="00B4036E" w:rsidRPr="00B4036E" w:rsidRDefault="00B4036E" w:rsidP="00B4036E">
      <w:pPr>
        <w:jc w:val="both"/>
        <w:rPr>
          <w:rFonts w:ascii="Garamond" w:hAnsi="Garamond"/>
          <w:sz w:val="22"/>
          <w:szCs w:val="22"/>
        </w:rPr>
      </w:pPr>
    </w:p>
    <w:p w14:paraId="6B72AD15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 w:rsidR="00155EE7">
        <w:rPr>
          <w:rFonts w:cstheme="minorHAnsi"/>
          <w:sz w:val="22"/>
          <w:szCs w:val="22"/>
        </w:rPr>
        <w:t xml:space="preserve">daje budou zpracovávány po dobu </w:t>
      </w:r>
      <w:r w:rsidR="008F4D05">
        <w:rPr>
          <w:rFonts w:cstheme="minorHAnsi"/>
          <w:sz w:val="22"/>
          <w:szCs w:val="22"/>
        </w:rPr>
        <w:t>dvou let od poskytnutí souhlasu</w:t>
      </w:r>
      <w:r w:rsidR="00155EE7">
        <w:rPr>
          <w:rFonts w:cstheme="minorHAnsi"/>
          <w:sz w:val="22"/>
          <w:szCs w:val="22"/>
        </w:rPr>
        <w:t xml:space="preserve">.  </w:t>
      </w:r>
    </w:p>
    <w:p w14:paraId="296701C1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</w:p>
    <w:p w14:paraId="6FBB1E28" w14:textId="77777777" w:rsidR="00263B24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</w:t>
      </w:r>
      <w:r w:rsidRPr="00863C1F">
        <w:rPr>
          <w:rFonts w:cstheme="minorHAnsi"/>
          <w:sz w:val="22"/>
          <w:szCs w:val="22"/>
        </w:rPr>
        <w:t>výše uvedeným zpracováním osobních údajů uděluji podpis</w:t>
      </w:r>
      <w:r w:rsidR="00B263B3" w:rsidRPr="00863C1F">
        <w:rPr>
          <w:rFonts w:cstheme="minorHAnsi"/>
          <w:sz w:val="22"/>
          <w:szCs w:val="22"/>
        </w:rPr>
        <w:t xml:space="preserve">em svobodný a výslovný souhlas. </w:t>
      </w:r>
      <w:r w:rsidRPr="00863C1F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863C1F">
        <w:rPr>
          <w:rFonts w:cstheme="minorHAnsi"/>
          <w:sz w:val="22"/>
          <w:szCs w:val="22"/>
        </w:rPr>
        <w:t xml:space="preserve">ho </w:t>
      </w:r>
      <w:r w:rsidRPr="00863C1F">
        <w:rPr>
          <w:rFonts w:cstheme="minorHAnsi"/>
          <w:sz w:val="22"/>
          <w:szCs w:val="22"/>
        </w:rPr>
        <w:t>vzít zpět, a to například zasláním emailu na</w:t>
      </w:r>
      <w:r w:rsidR="00863C1F" w:rsidRPr="00863C1F">
        <w:rPr>
          <w:rFonts w:cstheme="minorHAnsi"/>
          <w:sz w:val="22"/>
          <w:szCs w:val="22"/>
        </w:rPr>
        <w:t xml:space="preserve"> elektronickou adresu </w:t>
      </w:r>
      <w:r w:rsidR="00263B24">
        <w:rPr>
          <w:rFonts w:cstheme="minorHAnsi"/>
          <w:sz w:val="22"/>
          <w:szCs w:val="22"/>
        </w:rPr>
        <w:t>Správce</w:t>
      </w:r>
      <w:r w:rsidR="00A80351">
        <w:rPr>
          <w:rFonts w:cstheme="minorHAnsi"/>
          <w:sz w:val="22"/>
          <w:szCs w:val="22"/>
        </w:rPr>
        <w:t xml:space="preserve"> </w:t>
      </w:r>
      <w:hyperlink r:id="rId9" w:history="1">
        <w:r w:rsidR="00434CF0" w:rsidRPr="00373ED9">
          <w:rPr>
            <w:rStyle w:val="Hypertextovodkaz"/>
            <w:rFonts w:cstheme="minorHAnsi"/>
            <w:sz w:val="22"/>
            <w:szCs w:val="22"/>
          </w:rPr>
          <w:t>oups@oupszamberk.cz</w:t>
        </w:r>
      </w:hyperlink>
      <w:r w:rsidR="00434CF0">
        <w:rPr>
          <w:rFonts w:cstheme="minorHAnsi"/>
          <w:sz w:val="22"/>
          <w:szCs w:val="22"/>
        </w:rPr>
        <w:t xml:space="preserve"> </w:t>
      </w:r>
      <w:r w:rsidR="00863C1F" w:rsidRPr="00863C1F">
        <w:rPr>
          <w:rFonts w:cstheme="minorHAnsi"/>
          <w:sz w:val="22"/>
          <w:szCs w:val="22"/>
        </w:rPr>
        <w:t xml:space="preserve">nebo </w:t>
      </w:r>
      <w:r w:rsidRPr="00863C1F">
        <w:rPr>
          <w:rFonts w:cstheme="minorHAnsi"/>
          <w:sz w:val="22"/>
          <w:szCs w:val="22"/>
        </w:rPr>
        <w:t>datovou</w:t>
      </w:r>
      <w:r w:rsidR="00263B24">
        <w:rPr>
          <w:rFonts w:cstheme="minorHAnsi"/>
          <w:sz w:val="22"/>
          <w:szCs w:val="22"/>
        </w:rPr>
        <w:t xml:space="preserve"> zprávou na schránku Správce ID</w:t>
      </w:r>
      <w:r w:rsidR="00434CF0">
        <w:rPr>
          <w:rFonts w:cstheme="minorHAnsi"/>
          <w:sz w:val="22"/>
          <w:szCs w:val="22"/>
        </w:rPr>
        <w:t xml:space="preserve"> q6xnxxn</w:t>
      </w:r>
      <w:r w:rsidR="00863C1F" w:rsidRPr="00863C1F">
        <w:rPr>
          <w:rFonts w:cstheme="minorHAnsi"/>
          <w:sz w:val="22"/>
          <w:szCs w:val="22"/>
        </w:rPr>
        <w:t xml:space="preserve"> </w:t>
      </w:r>
      <w:r w:rsidRPr="00863C1F">
        <w:rPr>
          <w:rFonts w:cstheme="minorHAnsi"/>
          <w:sz w:val="22"/>
          <w:szCs w:val="22"/>
        </w:rPr>
        <w:t>nebo dopisem na výše uvedenou adresu sídla Správce.</w:t>
      </w:r>
      <w:r w:rsidRPr="00B263B3">
        <w:rPr>
          <w:rFonts w:cstheme="minorHAnsi"/>
          <w:sz w:val="22"/>
          <w:szCs w:val="22"/>
        </w:rPr>
        <w:t xml:space="preserve"> </w:t>
      </w:r>
      <w:r w:rsidR="00863C1F">
        <w:rPr>
          <w:rFonts w:cstheme="minorHAnsi"/>
          <w:sz w:val="22"/>
          <w:szCs w:val="22"/>
        </w:rPr>
        <w:t xml:space="preserve"> </w:t>
      </w:r>
    </w:p>
    <w:p w14:paraId="7880C496" w14:textId="77777777" w:rsidR="00A80351" w:rsidRDefault="00A80351" w:rsidP="000F40DA">
      <w:pPr>
        <w:jc w:val="both"/>
        <w:rPr>
          <w:rFonts w:cstheme="minorHAnsi"/>
          <w:sz w:val="22"/>
          <w:szCs w:val="22"/>
        </w:rPr>
      </w:pPr>
    </w:p>
    <w:p w14:paraId="7F02A999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14:paraId="24313D35" w14:textId="77777777"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zpět,</w:t>
      </w:r>
    </w:p>
    <w:p w14:paraId="1005E004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14:paraId="4C6FB10D" w14:textId="77777777" w:rsidR="00661B99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  <w:r w:rsidR="00863C1F">
        <w:rPr>
          <w:rFonts w:cstheme="minorHAnsi"/>
          <w:sz w:val="22"/>
          <w:szCs w:val="22"/>
        </w:rPr>
        <w:t xml:space="preserve"> a </w:t>
      </w:r>
      <w:r w:rsidRPr="00863C1F">
        <w:rPr>
          <w:rFonts w:cstheme="minorHAnsi"/>
          <w:sz w:val="22"/>
          <w:szCs w:val="22"/>
        </w:rPr>
        <w:t>vyž</w:t>
      </w:r>
      <w:r w:rsidR="00863C1F">
        <w:rPr>
          <w:rFonts w:cstheme="minorHAnsi"/>
          <w:sz w:val="22"/>
          <w:szCs w:val="22"/>
        </w:rPr>
        <w:t xml:space="preserve">ádat si přístup k těmto údajům, </w:t>
      </w:r>
      <w:r w:rsidRPr="00863C1F">
        <w:rPr>
          <w:rFonts w:cstheme="minorHAnsi"/>
          <w:sz w:val="22"/>
          <w:szCs w:val="22"/>
        </w:rPr>
        <w:t>nechat je aktualizovat, opravit nebo doplnit,</w:t>
      </w:r>
    </w:p>
    <w:p w14:paraId="73E81104" w14:textId="77777777" w:rsidR="00FE0A05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požadovat výmaz </w:t>
      </w:r>
      <w:r w:rsidR="00863C1F">
        <w:rPr>
          <w:rFonts w:cstheme="minorHAnsi"/>
          <w:sz w:val="22"/>
          <w:szCs w:val="22"/>
        </w:rPr>
        <w:t xml:space="preserve">osobních údajů, </w:t>
      </w:r>
      <w:r w:rsidRPr="00863C1F">
        <w:rPr>
          <w:rFonts w:cstheme="minorHAnsi"/>
          <w:sz w:val="22"/>
          <w:szCs w:val="22"/>
        </w:rPr>
        <w:t xml:space="preserve">omezení </w:t>
      </w:r>
      <w:r w:rsidR="00863C1F">
        <w:rPr>
          <w:rFonts w:cstheme="minorHAnsi"/>
          <w:sz w:val="22"/>
          <w:szCs w:val="22"/>
        </w:rPr>
        <w:t xml:space="preserve">jejich </w:t>
      </w:r>
      <w:r w:rsidRPr="00863C1F">
        <w:rPr>
          <w:rFonts w:cstheme="minorHAnsi"/>
          <w:sz w:val="22"/>
          <w:szCs w:val="22"/>
        </w:rPr>
        <w:t>zpracování,</w:t>
      </w:r>
      <w:r w:rsidR="00863C1F">
        <w:rPr>
          <w:rFonts w:cstheme="minorHAnsi"/>
          <w:sz w:val="22"/>
          <w:szCs w:val="22"/>
        </w:rPr>
        <w:t xml:space="preserve"> nebo </w:t>
      </w:r>
      <w:r w:rsidR="00FE0A05" w:rsidRPr="00863C1F">
        <w:rPr>
          <w:rFonts w:cstheme="minorHAnsi"/>
          <w:sz w:val="22"/>
          <w:szCs w:val="22"/>
        </w:rPr>
        <w:t>podat námitku proti zpracování,</w:t>
      </w:r>
    </w:p>
    <w:p w14:paraId="28E1C9BB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10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14:paraId="7904C766" w14:textId="77777777" w:rsidR="00661B99" w:rsidRDefault="00661B99" w:rsidP="000F40DA">
      <w:pPr>
        <w:spacing w:line="276" w:lineRule="auto"/>
        <w:jc w:val="both"/>
        <w:rPr>
          <w:rFonts w:cstheme="minorHAnsi"/>
        </w:rPr>
      </w:pPr>
    </w:p>
    <w:p w14:paraId="4762844C" w14:textId="77777777" w:rsidR="0017282A" w:rsidRDefault="00B263B3" w:rsidP="00B263B3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>Více informací o tom, jak Správce zachází s osobní</w:t>
      </w:r>
      <w:r w:rsidR="004C49CB">
        <w:rPr>
          <w:rFonts w:cstheme="minorHAnsi"/>
          <w:sz w:val="20"/>
        </w:rPr>
        <w:t>mi</w:t>
      </w:r>
      <w:r w:rsidRPr="00B263B3">
        <w:rPr>
          <w:rFonts w:cstheme="minorHAnsi"/>
          <w:sz w:val="20"/>
        </w:rPr>
        <w:t xml:space="preserve"> údaji </w:t>
      </w:r>
      <w:r>
        <w:rPr>
          <w:rFonts w:cstheme="minorHAnsi"/>
          <w:sz w:val="20"/>
        </w:rPr>
        <w:t>naleznete v dokumentu Prohlášení o ochraně osobních údajů. Dokument je dostupný v elektronické podobě na internetových stránkách Správce</w:t>
      </w:r>
      <w:r w:rsidR="00263B24">
        <w:rPr>
          <w:rFonts w:cstheme="minorHAnsi"/>
          <w:sz w:val="20"/>
        </w:rPr>
        <w:t xml:space="preserve"> </w:t>
      </w:r>
      <w:r w:rsidR="00434CF0">
        <w:rPr>
          <w:rFonts w:cstheme="minorHAnsi"/>
          <w:sz w:val="20"/>
        </w:rPr>
        <w:t>www.oupszamberk.cz,</w:t>
      </w:r>
      <w:r>
        <w:rPr>
          <w:rFonts w:cstheme="minorHAnsi"/>
          <w:sz w:val="20"/>
        </w:rPr>
        <w:t xml:space="preserve"> nebo v listinné</w:t>
      </w:r>
      <w:r w:rsidR="0017282A">
        <w:rPr>
          <w:rFonts w:cstheme="minorHAnsi"/>
          <w:sz w:val="20"/>
        </w:rPr>
        <w:t xml:space="preserve"> podobě v budově sídla Správce.</w:t>
      </w:r>
    </w:p>
    <w:p w14:paraId="297A3559" w14:textId="77777777" w:rsidR="004D1263" w:rsidRDefault="004D1263" w:rsidP="000F40DA">
      <w:pPr>
        <w:spacing w:line="276" w:lineRule="auto"/>
        <w:jc w:val="both"/>
        <w:rPr>
          <w:rFonts w:cstheme="minorHAnsi"/>
        </w:rPr>
      </w:pPr>
    </w:p>
    <w:p w14:paraId="505D53B9" w14:textId="77777777" w:rsidR="00661B99" w:rsidRPr="00582A31" w:rsidRDefault="005207D1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......................</w:t>
      </w:r>
      <w:r w:rsidR="004D1263">
        <w:rPr>
          <w:rFonts w:cstheme="minorHAnsi"/>
          <w:sz w:val="22"/>
          <w:szCs w:val="22"/>
        </w:rPr>
        <w:t>....</w:t>
      </w:r>
      <w:r>
        <w:rPr>
          <w:rFonts w:cstheme="minorHAnsi"/>
          <w:sz w:val="22"/>
          <w:szCs w:val="22"/>
        </w:rPr>
        <w:t xml:space="preserve">........... </w:t>
      </w:r>
      <w:r w:rsidR="004D1263">
        <w:rPr>
          <w:rFonts w:cstheme="minorHAnsi"/>
          <w:sz w:val="22"/>
          <w:szCs w:val="22"/>
        </w:rPr>
        <w:t>dne ...................</w:t>
      </w:r>
      <w:r w:rsidR="004D126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61B99" w:rsidRPr="00582A31">
        <w:rPr>
          <w:rFonts w:cstheme="minorHAnsi"/>
          <w:sz w:val="22"/>
          <w:szCs w:val="22"/>
        </w:rPr>
        <w:t>..................................................</w:t>
      </w:r>
      <w:r w:rsidR="00CF1261">
        <w:rPr>
          <w:rFonts w:cstheme="minorHAnsi"/>
          <w:sz w:val="22"/>
          <w:szCs w:val="22"/>
        </w:rPr>
        <w:t>........................</w:t>
      </w:r>
    </w:p>
    <w:p w14:paraId="2761C97C" w14:textId="77777777" w:rsidR="00661B99" w:rsidRPr="00582A31" w:rsidRDefault="00614E35" w:rsidP="005207D1">
      <w:pPr>
        <w:spacing w:line="276" w:lineRule="auto"/>
        <w:ind w:left="4248" w:firstLine="708"/>
        <w:jc w:val="both"/>
        <w:rPr>
          <w:rFonts w:cstheme="minorHAnsi"/>
          <w:sz w:val="22"/>
          <w:szCs w:val="22"/>
        </w:rPr>
      </w:pPr>
      <w:r w:rsidRPr="008659B9">
        <w:rPr>
          <w:rFonts w:cstheme="minorHAnsi"/>
          <w:sz w:val="22"/>
          <w:szCs w:val="22"/>
        </w:rPr>
        <w:t>TISKACÍM</w:t>
      </w:r>
      <w:r w:rsidR="00B263B3" w:rsidRPr="008659B9">
        <w:rPr>
          <w:rFonts w:cstheme="minorHAnsi"/>
          <w:sz w:val="22"/>
          <w:szCs w:val="22"/>
        </w:rPr>
        <w:t xml:space="preserve"> JMÉNO A PŘÍJMENÍ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863C1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969F" w14:textId="77777777" w:rsidR="00F70F61" w:rsidRDefault="00F70F61" w:rsidP="00155EE7">
      <w:r>
        <w:separator/>
      </w:r>
    </w:p>
  </w:endnote>
  <w:endnote w:type="continuationSeparator" w:id="0">
    <w:p w14:paraId="4CC8B03D" w14:textId="77777777" w:rsidR="00F70F61" w:rsidRDefault="00F70F61" w:rsidP="001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42BB" w14:textId="77777777" w:rsidR="00F70F61" w:rsidRDefault="00F70F61" w:rsidP="00155EE7">
      <w:r>
        <w:separator/>
      </w:r>
    </w:p>
  </w:footnote>
  <w:footnote w:type="continuationSeparator" w:id="0">
    <w:p w14:paraId="1C9C21EC" w14:textId="77777777" w:rsidR="00F70F61" w:rsidRDefault="00F70F61" w:rsidP="001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8AF"/>
    <w:multiLevelType w:val="hybridMultilevel"/>
    <w:tmpl w:val="E928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93A49"/>
    <w:rsid w:val="000F40DA"/>
    <w:rsid w:val="00145F75"/>
    <w:rsid w:val="001460F8"/>
    <w:rsid w:val="00155EE7"/>
    <w:rsid w:val="0017282A"/>
    <w:rsid w:val="00263B24"/>
    <w:rsid w:val="002667CD"/>
    <w:rsid w:val="00393413"/>
    <w:rsid w:val="003A0F37"/>
    <w:rsid w:val="003A4B77"/>
    <w:rsid w:val="00434CF0"/>
    <w:rsid w:val="004C49CB"/>
    <w:rsid w:val="004D1263"/>
    <w:rsid w:val="004E7C54"/>
    <w:rsid w:val="005207D1"/>
    <w:rsid w:val="00582A31"/>
    <w:rsid w:val="006077CC"/>
    <w:rsid w:val="00614E35"/>
    <w:rsid w:val="006248D5"/>
    <w:rsid w:val="00630F75"/>
    <w:rsid w:val="00661B99"/>
    <w:rsid w:val="006849BF"/>
    <w:rsid w:val="007438DC"/>
    <w:rsid w:val="007450D3"/>
    <w:rsid w:val="00807410"/>
    <w:rsid w:val="00863C1F"/>
    <w:rsid w:val="008659B9"/>
    <w:rsid w:val="008F4D05"/>
    <w:rsid w:val="008F529C"/>
    <w:rsid w:val="009C44AF"/>
    <w:rsid w:val="00A80351"/>
    <w:rsid w:val="00AA4799"/>
    <w:rsid w:val="00B263B3"/>
    <w:rsid w:val="00B4036E"/>
    <w:rsid w:val="00B405FB"/>
    <w:rsid w:val="00CC2ACA"/>
    <w:rsid w:val="00CF1261"/>
    <w:rsid w:val="00D0741B"/>
    <w:rsid w:val="00D33D80"/>
    <w:rsid w:val="00E07550"/>
    <w:rsid w:val="00F70F61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3B0"/>
  <w14:defaultImageDpi w14:val="32767"/>
  <w15:docId w15:val="{8633FD8A-A4A8-415F-ACDD-0EB8DEE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93A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A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A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A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A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A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gdprdosk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ps@oupszambe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EEFC2-CA98-4522-84CA-593F88B0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Alena Ekonom</cp:lastModifiedBy>
  <cp:revision>26</cp:revision>
  <dcterms:created xsi:type="dcterms:W3CDTF">2018-04-04T10:05:00Z</dcterms:created>
  <dcterms:modified xsi:type="dcterms:W3CDTF">2019-06-10T09:28:00Z</dcterms:modified>
</cp:coreProperties>
</file>